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E0" w:rsidRDefault="003A7BE0" w:rsidP="003A7BE0">
      <w:pPr>
        <w:rPr>
          <w:b/>
          <w:sz w:val="28"/>
          <w:szCs w:val="28"/>
          <w:u w:val="single"/>
        </w:rPr>
      </w:pPr>
      <w:r>
        <w:rPr>
          <w:b/>
          <w:sz w:val="28"/>
          <w:szCs w:val="28"/>
          <w:u w:val="single"/>
        </w:rPr>
        <w:t>BLOXWICH MEDICAL PRACTICE</w:t>
      </w:r>
    </w:p>
    <w:p w:rsidR="003A7BE0" w:rsidRDefault="003A7BE0" w:rsidP="003A7BE0">
      <w:pPr>
        <w:rPr>
          <w:b/>
          <w:sz w:val="28"/>
          <w:szCs w:val="28"/>
          <w:u w:val="single"/>
        </w:rPr>
      </w:pPr>
      <w:r>
        <w:rPr>
          <w:b/>
          <w:sz w:val="28"/>
          <w:szCs w:val="28"/>
          <w:u w:val="single"/>
        </w:rPr>
        <w:t>PATIENT PARTICIPATION GROUP MEETING MINUTES</w:t>
      </w:r>
    </w:p>
    <w:p w:rsidR="003A7BE0" w:rsidRDefault="003A7BE0" w:rsidP="003A7BE0">
      <w:pPr>
        <w:rPr>
          <w:b/>
          <w:sz w:val="28"/>
          <w:szCs w:val="28"/>
          <w:u w:val="single"/>
        </w:rPr>
      </w:pPr>
      <w:r>
        <w:rPr>
          <w:b/>
          <w:sz w:val="28"/>
          <w:szCs w:val="28"/>
          <w:u w:val="single"/>
        </w:rPr>
        <w:t>TUESDAY 14</w:t>
      </w:r>
      <w:r w:rsidRPr="003A7BE0">
        <w:rPr>
          <w:b/>
          <w:sz w:val="28"/>
          <w:szCs w:val="28"/>
          <w:u w:val="single"/>
          <w:vertAlign w:val="superscript"/>
        </w:rPr>
        <w:t>TH</w:t>
      </w:r>
      <w:r>
        <w:rPr>
          <w:b/>
          <w:sz w:val="28"/>
          <w:szCs w:val="28"/>
          <w:u w:val="single"/>
        </w:rPr>
        <w:t xml:space="preserve"> NOVEMBER 2017</w:t>
      </w:r>
    </w:p>
    <w:p w:rsidR="003A7BE0" w:rsidRDefault="003A7BE0" w:rsidP="003A7BE0">
      <w:pPr>
        <w:rPr>
          <w:b/>
          <w:sz w:val="28"/>
          <w:szCs w:val="28"/>
          <w:u w:val="single"/>
        </w:rPr>
      </w:pPr>
    </w:p>
    <w:p w:rsidR="003A7BE0" w:rsidRPr="007843CC" w:rsidRDefault="003A7BE0" w:rsidP="003A7BE0">
      <w:pPr>
        <w:jc w:val="left"/>
        <w:rPr>
          <w:sz w:val="24"/>
          <w:szCs w:val="24"/>
        </w:rPr>
      </w:pPr>
      <w:r w:rsidRPr="007843CC">
        <w:rPr>
          <w:b/>
          <w:sz w:val="24"/>
          <w:szCs w:val="24"/>
          <w:u w:val="single"/>
        </w:rPr>
        <w:t>Attendees:</w:t>
      </w:r>
      <w:r w:rsidRPr="007843CC">
        <w:rPr>
          <w:b/>
          <w:sz w:val="24"/>
          <w:szCs w:val="24"/>
        </w:rPr>
        <w:t xml:space="preserve">  </w:t>
      </w:r>
      <w:r w:rsidRPr="007843CC">
        <w:rPr>
          <w:b/>
          <w:sz w:val="24"/>
          <w:szCs w:val="24"/>
        </w:rPr>
        <w:tab/>
      </w:r>
      <w:r w:rsidRPr="007843CC">
        <w:rPr>
          <w:b/>
          <w:sz w:val="24"/>
          <w:szCs w:val="24"/>
        </w:rPr>
        <w:tab/>
      </w:r>
      <w:r w:rsidRPr="007843CC">
        <w:rPr>
          <w:b/>
          <w:sz w:val="24"/>
          <w:szCs w:val="24"/>
          <w:u w:val="single"/>
        </w:rPr>
        <w:t>Apologies:</w:t>
      </w:r>
    </w:p>
    <w:p w:rsidR="003A7BE0" w:rsidRPr="007843CC" w:rsidRDefault="003A7BE0" w:rsidP="003A7BE0">
      <w:pPr>
        <w:jc w:val="left"/>
        <w:rPr>
          <w:sz w:val="24"/>
          <w:szCs w:val="24"/>
        </w:rPr>
      </w:pPr>
      <w:r w:rsidRPr="007843CC">
        <w:rPr>
          <w:sz w:val="24"/>
          <w:szCs w:val="24"/>
        </w:rPr>
        <w:t>Trevor Hancock</w:t>
      </w:r>
      <w:r w:rsidRPr="007843CC">
        <w:rPr>
          <w:sz w:val="24"/>
          <w:szCs w:val="24"/>
        </w:rPr>
        <w:tab/>
        <w:t xml:space="preserve">Julie </w:t>
      </w:r>
      <w:proofErr w:type="spellStart"/>
      <w:r w:rsidRPr="007843CC">
        <w:rPr>
          <w:sz w:val="24"/>
          <w:szCs w:val="24"/>
        </w:rPr>
        <w:t>Hykin</w:t>
      </w:r>
      <w:proofErr w:type="spellEnd"/>
    </w:p>
    <w:p w:rsidR="003A7BE0" w:rsidRPr="007843CC" w:rsidRDefault="003A7BE0" w:rsidP="003A7BE0">
      <w:pPr>
        <w:jc w:val="left"/>
        <w:rPr>
          <w:sz w:val="24"/>
          <w:szCs w:val="24"/>
        </w:rPr>
      </w:pPr>
      <w:r w:rsidRPr="007843CC">
        <w:rPr>
          <w:sz w:val="24"/>
          <w:szCs w:val="24"/>
        </w:rPr>
        <w:t>Dr Johnson</w:t>
      </w:r>
      <w:r w:rsidRPr="007843CC">
        <w:rPr>
          <w:sz w:val="24"/>
          <w:szCs w:val="24"/>
        </w:rPr>
        <w:tab/>
      </w:r>
      <w:r w:rsidRPr="007843CC">
        <w:rPr>
          <w:sz w:val="24"/>
          <w:szCs w:val="24"/>
        </w:rPr>
        <w:tab/>
        <w:t>Ray Bunn</w:t>
      </w:r>
    </w:p>
    <w:p w:rsidR="003A7BE0" w:rsidRPr="007843CC" w:rsidRDefault="003A7BE0" w:rsidP="003A7BE0">
      <w:pPr>
        <w:jc w:val="left"/>
        <w:rPr>
          <w:sz w:val="24"/>
          <w:szCs w:val="24"/>
        </w:rPr>
      </w:pPr>
      <w:r w:rsidRPr="007843CC">
        <w:rPr>
          <w:sz w:val="24"/>
          <w:szCs w:val="24"/>
        </w:rPr>
        <w:t xml:space="preserve">Nicole </w:t>
      </w:r>
      <w:proofErr w:type="spellStart"/>
      <w:r w:rsidRPr="007843CC">
        <w:rPr>
          <w:sz w:val="24"/>
          <w:szCs w:val="24"/>
        </w:rPr>
        <w:t>Bullingham</w:t>
      </w:r>
      <w:proofErr w:type="spellEnd"/>
    </w:p>
    <w:p w:rsidR="003A7BE0" w:rsidRPr="007843CC" w:rsidRDefault="003A7BE0" w:rsidP="003A7BE0">
      <w:pPr>
        <w:jc w:val="left"/>
        <w:rPr>
          <w:sz w:val="24"/>
          <w:szCs w:val="24"/>
        </w:rPr>
      </w:pPr>
      <w:r w:rsidRPr="007843CC">
        <w:rPr>
          <w:sz w:val="24"/>
          <w:szCs w:val="24"/>
        </w:rPr>
        <w:t>Maggie Ward</w:t>
      </w:r>
    </w:p>
    <w:p w:rsidR="003A7BE0" w:rsidRPr="007843CC" w:rsidRDefault="003A7BE0" w:rsidP="003A7BE0">
      <w:pPr>
        <w:jc w:val="left"/>
        <w:rPr>
          <w:sz w:val="24"/>
          <w:szCs w:val="24"/>
        </w:rPr>
      </w:pPr>
      <w:r w:rsidRPr="007843CC">
        <w:rPr>
          <w:sz w:val="24"/>
          <w:szCs w:val="24"/>
        </w:rPr>
        <w:t>Doris Clarke</w:t>
      </w:r>
    </w:p>
    <w:p w:rsidR="003A7BE0" w:rsidRPr="007843CC" w:rsidRDefault="003A7BE0" w:rsidP="003A7BE0">
      <w:pPr>
        <w:jc w:val="left"/>
        <w:rPr>
          <w:sz w:val="24"/>
          <w:szCs w:val="24"/>
        </w:rPr>
      </w:pPr>
      <w:r w:rsidRPr="007843CC">
        <w:rPr>
          <w:sz w:val="24"/>
          <w:szCs w:val="24"/>
        </w:rPr>
        <w:t>Peter Clarke</w:t>
      </w:r>
    </w:p>
    <w:p w:rsidR="003A7BE0" w:rsidRPr="007843CC" w:rsidRDefault="003A7BE0" w:rsidP="003A7BE0">
      <w:pPr>
        <w:jc w:val="left"/>
        <w:rPr>
          <w:sz w:val="24"/>
          <w:szCs w:val="24"/>
        </w:rPr>
      </w:pPr>
    </w:p>
    <w:p w:rsidR="003A7BE0" w:rsidRPr="007843CC" w:rsidRDefault="003A7BE0" w:rsidP="003A7BE0">
      <w:pPr>
        <w:pStyle w:val="ListParagraph"/>
        <w:numPr>
          <w:ilvl w:val="0"/>
          <w:numId w:val="1"/>
        </w:numPr>
        <w:jc w:val="left"/>
        <w:rPr>
          <w:b/>
          <w:sz w:val="24"/>
          <w:szCs w:val="24"/>
        </w:rPr>
      </w:pPr>
      <w:r w:rsidRPr="007843CC">
        <w:rPr>
          <w:b/>
          <w:sz w:val="24"/>
          <w:szCs w:val="24"/>
        </w:rPr>
        <w:t>Minutes from Previous Meeting:</w:t>
      </w:r>
    </w:p>
    <w:p w:rsidR="003A7BE0" w:rsidRPr="007843CC" w:rsidRDefault="003A7BE0" w:rsidP="003A7BE0">
      <w:pPr>
        <w:pStyle w:val="ListParagraph"/>
        <w:ind w:left="1080"/>
        <w:jc w:val="left"/>
        <w:rPr>
          <w:sz w:val="24"/>
          <w:szCs w:val="24"/>
        </w:rPr>
      </w:pPr>
      <w:r w:rsidRPr="007843CC">
        <w:rPr>
          <w:sz w:val="24"/>
          <w:szCs w:val="24"/>
        </w:rPr>
        <w:t>All agreed a true record.</w:t>
      </w:r>
    </w:p>
    <w:p w:rsidR="003A7BE0" w:rsidRPr="007843CC" w:rsidRDefault="003A7BE0" w:rsidP="003A7BE0">
      <w:pPr>
        <w:pStyle w:val="ListParagraph"/>
        <w:ind w:left="1080"/>
        <w:jc w:val="left"/>
        <w:rPr>
          <w:sz w:val="24"/>
          <w:szCs w:val="24"/>
        </w:rPr>
      </w:pPr>
    </w:p>
    <w:p w:rsidR="003A7BE0" w:rsidRPr="007843CC" w:rsidRDefault="003A7BE0" w:rsidP="003A7BE0">
      <w:pPr>
        <w:pStyle w:val="ListParagraph"/>
        <w:numPr>
          <w:ilvl w:val="0"/>
          <w:numId w:val="1"/>
        </w:numPr>
        <w:jc w:val="left"/>
        <w:rPr>
          <w:b/>
          <w:sz w:val="24"/>
          <w:szCs w:val="24"/>
        </w:rPr>
      </w:pPr>
      <w:r w:rsidRPr="007843CC">
        <w:rPr>
          <w:b/>
          <w:sz w:val="24"/>
          <w:szCs w:val="24"/>
        </w:rPr>
        <w:t>Matters Arising:</w:t>
      </w:r>
    </w:p>
    <w:p w:rsidR="003A7BE0" w:rsidRPr="007843CC" w:rsidRDefault="003A7BE0" w:rsidP="003A7BE0">
      <w:pPr>
        <w:pStyle w:val="ListParagraph"/>
        <w:ind w:left="1080"/>
        <w:jc w:val="left"/>
        <w:rPr>
          <w:sz w:val="24"/>
          <w:szCs w:val="24"/>
        </w:rPr>
      </w:pPr>
      <w:proofErr w:type="gramStart"/>
      <w:r w:rsidRPr="007843CC">
        <w:rPr>
          <w:sz w:val="24"/>
          <w:szCs w:val="24"/>
        </w:rPr>
        <w:t>None.</w:t>
      </w:r>
      <w:proofErr w:type="gramEnd"/>
    </w:p>
    <w:p w:rsidR="003A7BE0" w:rsidRPr="007843CC" w:rsidRDefault="003A7BE0" w:rsidP="003A7BE0">
      <w:pPr>
        <w:pStyle w:val="ListParagraph"/>
        <w:ind w:left="1080"/>
        <w:jc w:val="left"/>
        <w:rPr>
          <w:b/>
          <w:sz w:val="24"/>
          <w:szCs w:val="24"/>
        </w:rPr>
      </w:pPr>
    </w:p>
    <w:p w:rsidR="003A7BE0" w:rsidRPr="007843CC" w:rsidRDefault="003A7BE0" w:rsidP="003A7BE0">
      <w:pPr>
        <w:pStyle w:val="ListParagraph"/>
        <w:numPr>
          <w:ilvl w:val="0"/>
          <w:numId w:val="1"/>
        </w:numPr>
        <w:jc w:val="left"/>
        <w:rPr>
          <w:b/>
          <w:sz w:val="24"/>
          <w:szCs w:val="24"/>
        </w:rPr>
      </w:pPr>
      <w:r w:rsidRPr="007843CC">
        <w:rPr>
          <w:b/>
          <w:sz w:val="24"/>
          <w:szCs w:val="24"/>
        </w:rPr>
        <w:t xml:space="preserve"> Awareness Day:</w:t>
      </w:r>
    </w:p>
    <w:p w:rsidR="003A7BE0" w:rsidRPr="007843CC" w:rsidRDefault="003A7BE0" w:rsidP="003A7BE0">
      <w:pPr>
        <w:pStyle w:val="ListParagraph"/>
        <w:ind w:left="1080"/>
        <w:jc w:val="left"/>
        <w:rPr>
          <w:sz w:val="24"/>
          <w:szCs w:val="24"/>
        </w:rPr>
      </w:pPr>
      <w:r w:rsidRPr="007843CC">
        <w:rPr>
          <w:b/>
          <w:sz w:val="24"/>
          <w:szCs w:val="24"/>
        </w:rPr>
        <w:t xml:space="preserve">Patient Access: </w:t>
      </w:r>
      <w:r w:rsidRPr="007843CC">
        <w:rPr>
          <w:sz w:val="24"/>
          <w:szCs w:val="24"/>
        </w:rPr>
        <w:t>All PPG members attending</w:t>
      </w:r>
      <w:r w:rsidR="00E159F9" w:rsidRPr="007843CC">
        <w:rPr>
          <w:sz w:val="24"/>
          <w:szCs w:val="24"/>
        </w:rPr>
        <w:t xml:space="preserve"> the Awareness Day sessions reported that many patients said they were </w:t>
      </w:r>
      <w:r w:rsidRPr="007843CC">
        <w:rPr>
          <w:sz w:val="24"/>
          <w:szCs w:val="24"/>
        </w:rPr>
        <w:t xml:space="preserve">already using Patient Access and several </w:t>
      </w:r>
      <w:r w:rsidR="00E159F9" w:rsidRPr="007843CC">
        <w:rPr>
          <w:sz w:val="24"/>
          <w:szCs w:val="24"/>
        </w:rPr>
        <w:t>others expressed an interest</w:t>
      </w:r>
      <w:r w:rsidRPr="007843CC">
        <w:rPr>
          <w:sz w:val="24"/>
          <w:szCs w:val="24"/>
        </w:rPr>
        <w:t xml:space="preserve"> co</w:t>
      </w:r>
      <w:r w:rsidR="00E159F9" w:rsidRPr="007843CC">
        <w:rPr>
          <w:sz w:val="24"/>
          <w:szCs w:val="24"/>
        </w:rPr>
        <w:t>llecting</w:t>
      </w:r>
      <w:r w:rsidRPr="007843CC">
        <w:rPr>
          <w:sz w:val="24"/>
          <w:szCs w:val="24"/>
        </w:rPr>
        <w:t xml:space="preserve"> the necessary information from reception to sign up for it.</w:t>
      </w:r>
    </w:p>
    <w:p w:rsidR="003A7BE0" w:rsidRPr="007843CC" w:rsidRDefault="003A7BE0" w:rsidP="003A7BE0">
      <w:pPr>
        <w:pStyle w:val="ListParagraph"/>
        <w:ind w:left="1080"/>
        <w:jc w:val="left"/>
        <w:rPr>
          <w:sz w:val="24"/>
          <w:szCs w:val="24"/>
        </w:rPr>
      </w:pPr>
      <w:r w:rsidRPr="007843CC">
        <w:rPr>
          <w:sz w:val="24"/>
          <w:szCs w:val="24"/>
        </w:rPr>
        <w:t>Doris asked if the number of patients accessing the online facility could be audited to show how many patients use the facility and also if the number was improving. Maggie will check this and report back at the next PPG meeting.</w:t>
      </w:r>
    </w:p>
    <w:p w:rsidR="003A7BE0" w:rsidRPr="007843CC" w:rsidRDefault="00E159F9" w:rsidP="003A7BE0">
      <w:pPr>
        <w:pStyle w:val="ListParagraph"/>
        <w:ind w:left="1080"/>
        <w:jc w:val="left"/>
        <w:rPr>
          <w:sz w:val="24"/>
          <w:szCs w:val="24"/>
        </w:rPr>
      </w:pPr>
      <w:r w:rsidRPr="007843CC">
        <w:rPr>
          <w:sz w:val="24"/>
          <w:szCs w:val="24"/>
        </w:rPr>
        <w:t>Nicole pointed out</w:t>
      </w:r>
      <w:r w:rsidR="003A7BE0" w:rsidRPr="007843CC">
        <w:rPr>
          <w:sz w:val="24"/>
          <w:szCs w:val="24"/>
        </w:rPr>
        <w:t xml:space="preserve"> that </w:t>
      </w:r>
      <w:r w:rsidRPr="007843CC">
        <w:rPr>
          <w:sz w:val="24"/>
          <w:szCs w:val="24"/>
        </w:rPr>
        <w:t>care has to be taken</w:t>
      </w:r>
      <w:r w:rsidR="003A7BE0" w:rsidRPr="007843CC">
        <w:rPr>
          <w:sz w:val="24"/>
          <w:szCs w:val="24"/>
        </w:rPr>
        <w:t xml:space="preserve"> when attempting to log into Patient Access not to be direct</w:t>
      </w:r>
      <w:r w:rsidRPr="007843CC">
        <w:rPr>
          <w:sz w:val="24"/>
          <w:szCs w:val="24"/>
        </w:rPr>
        <w:t xml:space="preserve">ed to a totally different site. </w:t>
      </w:r>
      <w:r w:rsidR="003A7BE0" w:rsidRPr="007843CC">
        <w:rPr>
          <w:sz w:val="24"/>
          <w:szCs w:val="24"/>
        </w:rPr>
        <w:t>Maggie will find out if a Patient Access link can be added to the BMP website.</w:t>
      </w:r>
    </w:p>
    <w:p w:rsidR="003A7BE0" w:rsidRPr="007843CC" w:rsidRDefault="003A7BE0" w:rsidP="003A7BE0">
      <w:pPr>
        <w:pStyle w:val="ListParagraph"/>
        <w:ind w:left="1080"/>
        <w:jc w:val="left"/>
        <w:rPr>
          <w:sz w:val="24"/>
          <w:szCs w:val="24"/>
        </w:rPr>
      </w:pPr>
      <w:r w:rsidRPr="007843CC">
        <w:rPr>
          <w:sz w:val="24"/>
          <w:szCs w:val="24"/>
        </w:rPr>
        <w:t>Julie had sent an email informing the group of her findings at the Awareness Day event, including the question some patients had asked if more appointments would be available to book online as more people sign up to the facility. Dr Johnson reported that at the moment not all allocated appointments are filled by patients using online access, but the situation would be reviewed when required.</w:t>
      </w:r>
    </w:p>
    <w:p w:rsidR="003E7592" w:rsidRPr="007843CC" w:rsidRDefault="003E7592" w:rsidP="003A7BE0">
      <w:pPr>
        <w:pStyle w:val="ListParagraph"/>
        <w:ind w:left="1080"/>
        <w:jc w:val="left"/>
        <w:rPr>
          <w:sz w:val="24"/>
          <w:szCs w:val="24"/>
        </w:rPr>
      </w:pPr>
    </w:p>
    <w:p w:rsidR="003E7592" w:rsidRPr="007843CC" w:rsidRDefault="00793FDC" w:rsidP="003E7592">
      <w:pPr>
        <w:pStyle w:val="ListParagraph"/>
        <w:numPr>
          <w:ilvl w:val="0"/>
          <w:numId w:val="1"/>
        </w:numPr>
        <w:jc w:val="left"/>
        <w:rPr>
          <w:b/>
          <w:sz w:val="24"/>
          <w:szCs w:val="24"/>
        </w:rPr>
      </w:pPr>
      <w:r w:rsidRPr="007843CC">
        <w:rPr>
          <w:b/>
          <w:sz w:val="24"/>
          <w:szCs w:val="24"/>
        </w:rPr>
        <w:t>Bank Account</w:t>
      </w:r>
      <w:r w:rsidR="003E7592" w:rsidRPr="007843CC">
        <w:rPr>
          <w:b/>
          <w:sz w:val="24"/>
          <w:szCs w:val="24"/>
        </w:rPr>
        <w:t>:</w:t>
      </w:r>
    </w:p>
    <w:p w:rsidR="003E7592" w:rsidRPr="007843CC" w:rsidRDefault="003E7592" w:rsidP="003E7592">
      <w:pPr>
        <w:pStyle w:val="ListParagraph"/>
        <w:ind w:left="1080"/>
        <w:jc w:val="left"/>
        <w:rPr>
          <w:sz w:val="24"/>
          <w:szCs w:val="24"/>
        </w:rPr>
      </w:pPr>
      <w:r w:rsidRPr="007843CC">
        <w:rPr>
          <w:sz w:val="24"/>
          <w:szCs w:val="24"/>
        </w:rPr>
        <w:t xml:space="preserve">The </w:t>
      </w:r>
      <w:r w:rsidR="00E159F9" w:rsidRPr="007843CC">
        <w:rPr>
          <w:sz w:val="24"/>
          <w:szCs w:val="24"/>
        </w:rPr>
        <w:t xml:space="preserve">PPG </w:t>
      </w:r>
      <w:r w:rsidRPr="007843CC">
        <w:rPr>
          <w:sz w:val="24"/>
          <w:szCs w:val="24"/>
        </w:rPr>
        <w:t>bank account is being dealt with by Julie. A cheque for the balance, closing the account, will be sent to her in due course.</w:t>
      </w:r>
    </w:p>
    <w:p w:rsidR="003E7592" w:rsidRPr="007843CC" w:rsidRDefault="003E7592" w:rsidP="003E7592">
      <w:pPr>
        <w:pStyle w:val="ListParagraph"/>
        <w:ind w:left="1080"/>
        <w:jc w:val="left"/>
        <w:rPr>
          <w:sz w:val="24"/>
          <w:szCs w:val="24"/>
        </w:rPr>
      </w:pPr>
    </w:p>
    <w:p w:rsidR="003E7592" w:rsidRPr="007843CC" w:rsidRDefault="00793FDC" w:rsidP="003E7592">
      <w:pPr>
        <w:pStyle w:val="ListParagraph"/>
        <w:numPr>
          <w:ilvl w:val="0"/>
          <w:numId w:val="1"/>
        </w:numPr>
        <w:jc w:val="left"/>
        <w:rPr>
          <w:b/>
          <w:sz w:val="24"/>
          <w:szCs w:val="24"/>
        </w:rPr>
      </w:pPr>
      <w:r w:rsidRPr="007843CC">
        <w:rPr>
          <w:b/>
          <w:sz w:val="24"/>
          <w:szCs w:val="24"/>
        </w:rPr>
        <w:t>Friends and Family Test</w:t>
      </w:r>
      <w:r w:rsidR="003E7592" w:rsidRPr="007843CC">
        <w:rPr>
          <w:b/>
          <w:sz w:val="24"/>
          <w:szCs w:val="24"/>
        </w:rPr>
        <w:t>:</w:t>
      </w:r>
    </w:p>
    <w:p w:rsidR="003E7592" w:rsidRPr="007843CC" w:rsidRDefault="003E7592" w:rsidP="003E7592">
      <w:pPr>
        <w:pStyle w:val="ListParagraph"/>
        <w:ind w:left="1080"/>
        <w:jc w:val="left"/>
        <w:rPr>
          <w:sz w:val="24"/>
          <w:szCs w:val="24"/>
        </w:rPr>
      </w:pPr>
    </w:p>
    <w:bookmarkStart w:id="0" w:name="_MON_1572249210"/>
    <w:bookmarkEnd w:id="0"/>
    <w:p w:rsidR="003E7592" w:rsidRPr="007843CC" w:rsidRDefault="00DC0D74" w:rsidP="003E7592">
      <w:pPr>
        <w:pStyle w:val="ListParagraph"/>
        <w:ind w:left="1080"/>
        <w:jc w:val="left"/>
        <w:rPr>
          <w:sz w:val="24"/>
          <w:szCs w:val="24"/>
        </w:rPr>
      </w:pPr>
      <w:r w:rsidRPr="007843CC">
        <w:rPr>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572250747" r:id="rId8">
            <o:FieldCodes>\s</o:FieldCodes>
          </o:OLEObject>
        </w:object>
      </w:r>
    </w:p>
    <w:p w:rsidR="00DC0D74" w:rsidRPr="007843CC" w:rsidRDefault="00DC0D74" w:rsidP="003E7592">
      <w:pPr>
        <w:pStyle w:val="ListParagraph"/>
        <w:ind w:left="1080"/>
        <w:jc w:val="left"/>
        <w:rPr>
          <w:sz w:val="24"/>
          <w:szCs w:val="24"/>
        </w:rPr>
      </w:pPr>
    </w:p>
    <w:p w:rsidR="003E7592" w:rsidRPr="007843CC" w:rsidRDefault="003E7592" w:rsidP="003E7592">
      <w:pPr>
        <w:pStyle w:val="ListParagraph"/>
        <w:numPr>
          <w:ilvl w:val="0"/>
          <w:numId w:val="1"/>
        </w:numPr>
        <w:jc w:val="left"/>
        <w:rPr>
          <w:b/>
          <w:sz w:val="24"/>
          <w:szCs w:val="24"/>
        </w:rPr>
      </w:pPr>
      <w:r w:rsidRPr="007843CC">
        <w:rPr>
          <w:b/>
          <w:sz w:val="24"/>
          <w:szCs w:val="24"/>
        </w:rPr>
        <w:t xml:space="preserve">NHS </w:t>
      </w:r>
      <w:r w:rsidR="00793FDC" w:rsidRPr="007843CC">
        <w:rPr>
          <w:b/>
          <w:sz w:val="24"/>
          <w:szCs w:val="24"/>
        </w:rPr>
        <w:t>Property Services Letter</w:t>
      </w:r>
      <w:r w:rsidRPr="007843CC">
        <w:rPr>
          <w:b/>
          <w:sz w:val="24"/>
          <w:szCs w:val="24"/>
        </w:rPr>
        <w:t>:</w:t>
      </w:r>
    </w:p>
    <w:p w:rsidR="003E7592" w:rsidRPr="007843CC" w:rsidRDefault="003E7592" w:rsidP="003E7592">
      <w:pPr>
        <w:pStyle w:val="ListParagraph"/>
        <w:ind w:left="1080"/>
        <w:jc w:val="left"/>
        <w:rPr>
          <w:sz w:val="24"/>
          <w:szCs w:val="24"/>
        </w:rPr>
      </w:pPr>
      <w:r w:rsidRPr="007843CC">
        <w:rPr>
          <w:sz w:val="24"/>
          <w:szCs w:val="24"/>
        </w:rPr>
        <w:lastRenderedPageBreak/>
        <w:t xml:space="preserve">The response letter received by Trevor from David Smithson-Rudd, Head of Customer Services, </w:t>
      </w:r>
      <w:proofErr w:type="gramStart"/>
      <w:r w:rsidRPr="007843CC">
        <w:rPr>
          <w:sz w:val="24"/>
          <w:szCs w:val="24"/>
        </w:rPr>
        <w:t>NHS</w:t>
      </w:r>
      <w:proofErr w:type="gramEnd"/>
      <w:r w:rsidRPr="007843CC">
        <w:rPr>
          <w:sz w:val="24"/>
          <w:szCs w:val="24"/>
        </w:rPr>
        <w:t xml:space="preserve"> Property Services, apologised and outlined the sequence of events leading to the inability of staff and patients to access Pinfold Health Centre patients, staff on Friday 18</w:t>
      </w:r>
      <w:r w:rsidRPr="007843CC">
        <w:rPr>
          <w:sz w:val="24"/>
          <w:szCs w:val="24"/>
          <w:vertAlign w:val="superscript"/>
        </w:rPr>
        <w:t>th</w:t>
      </w:r>
      <w:r w:rsidRPr="007843CC">
        <w:rPr>
          <w:sz w:val="24"/>
          <w:szCs w:val="24"/>
        </w:rPr>
        <w:t xml:space="preserve"> August. </w:t>
      </w:r>
    </w:p>
    <w:p w:rsidR="00DC0D74" w:rsidRPr="007843CC" w:rsidRDefault="00DC0D74" w:rsidP="00DC0D74">
      <w:pPr>
        <w:jc w:val="left"/>
        <w:rPr>
          <w:sz w:val="24"/>
          <w:szCs w:val="24"/>
        </w:rPr>
      </w:pPr>
    </w:p>
    <w:p w:rsidR="003E7592" w:rsidRPr="007843CC" w:rsidRDefault="00793FDC" w:rsidP="005C3E25">
      <w:pPr>
        <w:pStyle w:val="ListParagraph"/>
        <w:numPr>
          <w:ilvl w:val="0"/>
          <w:numId w:val="1"/>
        </w:numPr>
        <w:jc w:val="left"/>
        <w:rPr>
          <w:b/>
          <w:sz w:val="24"/>
          <w:szCs w:val="24"/>
        </w:rPr>
      </w:pPr>
      <w:r w:rsidRPr="007843CC">
        <w:rPr>
          <w:b/>
          <w:sz w:val="24"/>
          <w:szCs w:val="24"/>
        </w:rPr>
        <w:t>Any Other Business</w:t>
      </w:r>
      <w:r w:rsidR="005C3E25" w:rsidRPr="007843CC">
        <w:rPr>
          <w:b/>
          <w:sz w:val="24"/>
          <w:szCs w:val="24"/>
        </w:rPr>
        <w:t>:</w:t>
      </w:r>
    </w:p>
    <w:p w:rsidR="005C3E25" w:rsidRPr="007843CC" w:rsidRDefault="005C3E25" w:rsidP="005C3E25">
      <w:pPr>
        <w:pStyle w:val="ListParagraph"/>
        <w:ind w:left="1080"/>
        <w:jc w:val="left"/>
        <w:rPr>
          <w:sz w:val="24"/>
          <w:szCs w:val="24"/>
        </w:rPr>
      </w:pPr>
      <w:r w:rsidRPr="007843CC">
        <w:rPr>
          <w:sz w:val="24"/>
          <w:szCs w:val="24"/>
        </w:rPr>
        <w:t>Trevor thanked all PPG members, in particular new members Doris and Peter, for their help attending the Awareness Day sessions.</w:t>
      </w:r>
    </w:p>
    <w:p w:rsidR="005C3E25" w:rsidRPr="007843CC" w:rsidRDefault="005C3E25" w:rsidP="007843CC">
      <w:pPr>
        <w:pStyle w:val="ListParagraph"/>
        <w:ind w:left="1080"/>
        <w:jc w:val="left"/>
        <w:rPr>
          <w:sz w:val="24"/>
          <w:szCs w:val="24"/>
        </w:rPr>
      </w:pPr>
      <w:r w:rsidRPr="007843CC">
        <w:rPr>
          <w:sz w:val="24"/>
          <w:szCs w:val="24"/>
        </w:rPr>
        <w:t>Trevor informed the group that he would be attending a Walsall Community Living Direct</w:t>
      </w:r>
      <w:r w:rsidR="007843CC" w:rsidRPr="007843CC">
        <w:rPr>
          <w:sz w:val="24"/>
          <w:szCs w:val="24"/>
        </w:rPr>
        <w:t xml:space="preserve">ory event. WCLD is meant to help patients find </w:t>
      </w:r>
      <w:r w:rsidR="007843CC">
        <w:rPr>
          <w:sz w:val="24"/>
          <w:szCs w:val="24"/>
        </w:rPr>
        <w:t xml:space="preserve">a wide variety of services </w:t>
      </w:r>
      <w:r w:rsidR="007843CC" w:rsidRPr="007843CC">
        <w:rPr>
          <w:sz w:val="24"/>
          <w:szCs w:val="24"/>
        </w:rPr>
        <w:t>in Walsall.</w:t>
      </w:r>
      <w:r w:rsidR="007843CC">
        <w:rPr>
          <w:sz w:val="24"/>
          <w:szCs w:val="24"/>
        </w:rPr>
        <w:t xml:space="preserve"> </w:t>
      </w:r>
      <w:r w:rsidRPr="007843CC">
        <w:rPr>
          <w:sz w:val="24"/>
          <w:szCs w:val="24"/>
        </w:rPr>
        <w:t xml:space="preserve">This could possibly be considered as a future Awareness Day and will be discussed </w:t>
      </w:r>
      <w:r w:rsidR="00E159F9" w:rsidRPr="007843CC">
        <w:rPr>
          <w:sz w:val="24"/>
          <w:szCs w:val="24"/>
        </w:rPr>
        <w:t>at the next PPG</w:t>
      </w:r>
      <w:r w:rsidRPr="007843CC">
        <w:rPr>
          <w:sz w:val="24"/>
          <w:szCs w:val="24"/>
        </w:rPr>
        <w:t xml:space="preserve"> meeting.</w:t>
      </w:r>
    </w:p>
    <w:p w:rsidR="005C3E25" w:rsidRPr="007843CC" w:rsidRDefault="005C3E25" w:rsidP="005C3E25">
      <w:pPr>
        <w:pStyle w:val="ListParagraph"/>
        <w:ind w:left="1080"/>
        <w:jc w:val="left"/>
        <w:rPr>
          <w:sz w:val="24"/>
          <w:szCs w:val="24"/>
        </w:rPr>
      </w:pPr>
      <w:r w:rsidRPr="007843CC">
        <w:rPr>
          <w:sz w:val="24"/>
          <w:szCs w:val="24"/>
        </w:rPr>
        <w:t xml:space="preserve">Dr </w:t>
      </w:r>
      <w:r w:rsidR="00E159F9" w:rsidRPr="007843CC">
        <w:rPr>
          <w:sz w:val="24"/>
          <w:szCs w:val="24"/>
        </w:rPr>
        <w:t>Johnson reported of</w:t>
      </w:r>
      <w:r w:rsidRPr="007843CC">
        <w:rPr>
          <w:sz w:val="24"/>
          <w:szCs w:val="24"/>
        </w:rPr>
        <w:t xml:space="preserve"> rumours of receptionists</w:t>
      </w:r>
      <w:r w:rsidR="00E159F9" w:rsidRPr="007843CC">
        <w:rPr>
          <w:sz w:val="24"/>
          <w:szCs w:val="24"/>
        </w:rPr>
        <w:t xml:space="preserve"> may be</w:t>
      </w:r>
      <w:r w:rsidRPr="007843CC">
        <w:rPr>
          <w:sz w:val="24"/>
          <w:szCs w:val="24"/>
        </w:rPr>
        <w:t xml:space="preserve"> given extra training so that they can signpost patients to specific/relevant services with a view to saving on the volume of doctor appointments. Some workshops have been created in London to free up doctors time</w:t>
      </w:r>
    </w:p>
    <w:p w:rsidR="005C3E25" w:rsidRPr="007843CC" w:rsidRDefault="005C3E25" w:rsidP="005C3E25">
      <w:pPr>
        <w:pStyle w:val="ListParagraph"/>
        <w:ind w:left="1080"/>
        <w:jc w:val="left"/>
        <w:rPr>
          <w:sz w:val="24"/>
          <w:szCs w:val="24"/>
        </w:rPr>
      </w:pPr>
      <w:r w:rsidRPr="007843CC">
        <w:rPr>
          <w:sz w:val="24"/>
          <w:szCs w:val="24"/>
        </w:rPr>
        <w:t>Julies email also mentioned that some patients were interested in the PPG but were not able to attend meetings during the day due to work commitments. With this in mind, the meeting to be held in March 2018 will be publicised and held at 6pm.</w:t>
      </w:r>
      <w:r w:rsidR="00E159F9" w:rsidRPr="007843CC">
        <w:rPr>
          <w:sz w:val="24"/>
          <w:szCs w:val="24"/>
        </w:rPr>
        <w:t xml:space="preserve"> Times of future meetings will be discussed after that date.</w:t>
      </w:r>
    </w:p>
    <w:p w:rsidR="0006185D" w:rsidRDefault="005C3E25" w:rsidP="0006185D">
      <w:pPr>
        <w:pStyle w:val="ListParagraph"/>
        <w:ind w:left="1080"/>
        <w:jc w:val="left"/>
        <w:rPr>
          <w:sz w:val="24"/>
          <w:szCs w:val="24"/>
        </w:rPr>
      </w:pPr>
      <w:r w:rsidRPr="007843CC">
        <w:rPr>
          <w:sz w:val="24"/>
          <w:szCs w:val="24"/>
        </w:rPr>
        <w:t>The email also asked if patients could participate through the PPG page on the practice website. Magg</w:t>
      </w:r>
      <w:r w:rsidR="0006185D">
        <w:rPr>
          <w:sz w:val="24"/>
          <w:szCs w:val="24"/>
        </w:rPr>
        <w:t>ie will investigate this matter.</w:t>
      </w:r>
    </w:p>
    <w:p w:rsidR="007843CC" w:rsidRPr="0006185D" w:rsidRDefault="007843CC" w:rsidP="0006185D">
      <w:pPr>
        <w:pStyle w:val="ListParagraph"/>
        <w:ind w:left="1080"/>
        <w:jc w:val="left"/>
        <w:rPr>
          <w:sz w:val="24"/>
          <w:szCs w:val="24"/>
        </w:rPr>
      </w:pPr>
      <w:r w:rsidRPr="0006185D">
        <w:rPr>
          <w:sz w:val="24"/>
          <w:szCs w:val="24"/>
        </w:rPr>
        <w:t xml:space="preserve">A suggestion box </w:t>
      </w:r>
      <w:r w:rsidR="0006185D">
        <w:rPr>
          <w:sz w:val="24"/>
          <w:szCs w:val="24"/>
        </w:rPr>
        <w:t>will be reinstated in reception as this item was also raised during the Awareness Day sessions.</w:t>
      </w:r>
      <w:bookmarkStart w:id="1" w:name="_GoBack"/>
      <w:bookmarkEnd w:id="1"/>
    </w:p>
    <w:p w:rsidR="005C3E25" w:rsidRPr="007843CC" w:rsidRDefault="005C3E25" w:rsidP="005C3E25">
      <w:pPr>
        <w:pStyle w:val="ListParagraph"/>
        <w:ind w:left="1080"/>
        <w:jc w:val="left"/>
        <w:rPr>
          <w:sz w:val="24"/>
          <w:szCs w:val="24"/>
        </w:rPr>
      </w:pPr>
    </w:p>
    <w:p w:rsidR="005C3E25" w:rsidRPr="007843CC" w:rsidRDefault="00793FDC" w:rsidP="005C3E25">
      <w:pPr>
        <w:pStyle w:val="ListParagraph"/>
        <w:jc w:val="left"/>
        <w:rPr>
          <w:b/>
          <w:sz w:val="24"/>
          <w:szCs w:val="24"/>
        </w:rPr>
      </w:pPr>
      <w:r w:rsidRPr="007843CC">
        <w:rPr>
          <w:b/>
          <w:sz w:val="24"/>
          <w:szCs w:val="24"/>
        </w:rPr>
        <w:t>Date of Next Meetings</w:t>
      </w:r>
      <w:r w:rsidR="005C3E25" w:rsidRPr="007843CC">
        <w:rPr>
          <w:b/>
          <w:sz w:val="24"/>
          <w:szCs w:val="24"/>
        </w:rPr>
        <w:t>:</w:t>
      </w:r>
    </w:p>
    <w:p w:rsidR="005C3E25" w:rsidRPr="007843CC" w:rsidRDefault="005C3E25" w:rsidP="005C3E25">
      <w:pPr>
        <w:jc w:val="left"/>
        <w:rPr>
          <w:sz w:val="24"/>
          <w:szCs w:val="24"/>
        </w:rPr>
      </w:pPr>
      <w:r w:rsidRPr="007843CC">
        <w:rPr>
          <w:b/>
          <w:sz w:val="24"/>
          <w:szCs w:val="24"/>
        </w:rPr>
        <w:tab/>
      </w:r>
      <w:r w:rsidRPr="007843CC">
        <w:rPr>
          <w:b/>
          <w:sz w:val="24"/>
          <w:szCs w:val="24"/>
        </w:rPr>
        <w:tab/>
      </w:r>
      <w:r w:rsidRPr="007843CC">
        <w:rPr>
          <w:sz w:val="24"/>
          <w:szCs w:val="24"/>
        </w:rPr>
        <w:t>16</w:t>
      </w:r>
      <w:r w:rsidRPr="007843CC">
        <w:rPr>
          <w:sz w:val="24"/>
          <w:szCs w:val="24"/>
          <w:vertAlign w:val="superscript"/>
        </w:rPr>
        <w:t>TH</w:t>
      </w:r>
      <w:r w:rsidRPr="007843CC">
        <w:rPr>
          <w:sz w:val="24"/>
          <w:szCs w:val="24"/>
        </w:rPr>
        <w:t xml:space="preserve"> JANUARY 2018 AT 2PM</w:t>
      </w:r>
    </w:p>
    <w:p w:rsidR="005C3E25" w:rsidRPr="007843CC" w:rsidRDefault="005C3E25" w:rsidP="005C3E25">
      <w:pPr>
        <w:jc w:val="left"/>
        <w:rPr>
          <w:sz w:val="24"/>
          <w:szCs w:val="24"/>
        </w:rPr>
      </w:pPr>
      <w:r w:rsidRPr="007843CC">
        <w:rPr>
          <w:sz w:val="24"/>
          <w:szCs w:val="24"/>
        </w:rPr>
        <w:tab/>
      </w:r>
      <w:r w:rsidRPr="007843CC">
        <w:rPr>
          <w:sz w:val="24"/>
          <w:szCs w:val="24"/>
        </w:rPr>
        <w:tab/>
        <w:t>20</w:t>
      </w:r>
      <w:r w:rsidRPr="007843CC">
        <w:rPr>
          <w:sz w:val="24"/>
          <w:szCs w:val="24"/>
          <w:vertAlign w:val="superscript"/>
        </w:rPr>
        <w:t>TH</w:t>
      </w:r>
      <w:r w:rsidRPr="007843CC">
        <w:rPr>
          <w:sz w:val="24"/>
          <w:szCs w:val="24"/>
        </w:rPr>
        <w:t xml:space="preserve"> MARCH 2018 AT 6PM</w:t>
      </w:r>
    </w:p>
    <w:p w:rsidR="003A7BE0" w:rsidRPr="007843CC" w:rsidRDefault="003A7BE0" w:rsidP="003A7BE0">
      <w:pPr>
        <w:pStyle w:val="ListParagraph"/>
        <w:ind w:left="1080"/>
        <w:jc w:val="left"/>
        <w:rPr>
          <w:sz w:val="24"/>
          <w:szCs w:val="24"/>
        </w:rPr>
      </w:pPr>
    </w:p>
    <w:p w:rsidR="003A7BE0" w:rsidRPr="007843CC" w:rsidRDefault="003A7BE0" w:rsidP="003A7BE0">
      <w:pPr>
        <w:pStyle w:val="ListParagraph"/>
        <w:ind w:left="1080"/>
        <w:jc w:val="left"/>
        <w:rPr>
          <w:b/>
          <w:sz w:val="24"/>
          <w:szCs w:val="24"/>
        </w:rPr>
      </w:pPr>
    </w:p>
    <w:p w:rsidR="005C2C99" w:rsidRDefault="005C2C99"/>
    <w:sectPr w:rsidR="005C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C76C2"/>
    <w:multiLevelType w:val="hybridMultilevel"/>
    <w:tmpl w:val="6102E662"/>
    <w:lvl w:ilvl="0" w:tplc="4E7E8F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0"/>
    <w:rsid w:val="0006185D"/>
    <w:rsid w:val="003A7BE0"/>
    <w:rsid w:val="003E7592"/>
    <w:rsid w:val="005C2C99"/>
    <w:rsid w:val="005C3E25"/>
    <w:rsid w:val="007843CC"/>
    <w:rsid w:val="00793FDC"/>
    <w:rsid w:val="00DC0D74"/>
    <w:rsid w:val="00E1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BE0"/>
    <w:pPr>
      <w:ind w:left="720"/>
      <w:contextualSpacing/>
    </w:pPr>
  </w:style>
  <w:style w:type="paragraph" w:styleId="BalloonText">
    <w:name w:val="Balloon Text"/>
    <w:basedOn w:val="Normal"/>
    <w:link w:val="BalloonTextChar"/>
    <w:uiPriority w:val="99"/>
    <w:semiHidden/>
    <w:unhideWhenUsed/>
    <w:rsid w:val="00DC0D74"/>
    <w:rPr>
      <w:rFonts w:ascii="Tahoma" w:hAnsi="Tahoma" w:cs="Tahoma"/>
      <w:sz w:val="16"/>
      <w:szCs w:val="16"/>
    </w:rPr>
  </w:style>
  <w:style w:type="character" w:customStyle="1" w:styleId="BalloonTextChar">
    <w:name w:val="Balloon Text Char"/>
    <w:basedOn w:val="DefaultParagraphFont"/>
    <w:link w:val="BalloonText"/>
    <w:uiPriority w:val="99"/>
    <w:semiHidden/>
    <w:rsid w:val="00DC0D7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BE0"/>
    <w:pPr>
      <w:ind w:left="720"/>
      <w:contextualSpacing/>
    </w:pPr>
  </w:style>
  <w:style w:type="paragraph" w:styleId="BalloonText">
    <w:name w:val="Balloon Text"/>
    <w:basedOn w:val="Normal"/>
    <w:link w:val="BalloonTextChar"/>
    <w:uiPriority w:val="99"/>
    <w:semiHidden/>
    <w:unhideWhenUsed/>
    <w:rsid w:val="00DC0D74"/>
    <w:rPr>
      <w:rFonts w:ascii="Tahoma" w:hAnsi="Tahoma" w:cs="Tahoma"/>
      <w:sz w:val="16"/>
      <w:szCs w:val="16"/>
    </w:rPr>
  </w:style>
  <w:style w:type="character" w:customStyle="1" w:styleId="BalloonTextChar">
    <w:name w:val="Balloon Text Char"/>
    <w:basedOn w:val="DefaultParagraphFont"/>
    <w:link w:val="BalloonText"/>
    <w:uiPriority w:val="99"/>
    <w:semiHidden/>
    <w:rsid w:val="00DC0D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C7DB-B283-4BAD-9485-CC43F519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5</cp:revision>
  <cp:lastPrinted>2017-11-15T11:31:00Z</cp:lastPrinted>
  <dcterms:created xsi:type="dcterms:W3CDTF">2017-11-15T09:50:00Z</dcterms:created>
  <dcterms:modified xsi:type="dcterms:W3CDTF">2017-11-15T11:33:00Z</dcterms:modified>
</cp:coreProperties>
</file>